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06F" w:rsidRDefault="006E106F">
      <w:pPr>
        <w:rPr>
          <w:rFonts w:ascii="Times New Roman" w:hAnsi="Times New Roman" w:cs="Times New Roman"/>
          <w:b/>
          <w:sz w:val="24"/>
          <w:szCs w:val="24"/>
        </w:rPr>
      </w:pPr>
    </w:p>
    <w:p w:rsidR="00783C38" w:rsidRDefault="00C67841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D2F28">
        <w:rPr>
          <w:rFonts w:ascii="Times New Roman" w:hAnsi="Times New Roman" w:cs="Times New Roman"/>
          <w:b/>
          <w:sz w:val="24"/>
          <w:szCs w:val="24"/>
        </w:rPr>
        <w:t>Programare</w:t>
      </w:r>
      <w:proofErr w:type="spellEnd"/>
      <w:r w:rsidRPr="002D2F2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D2F28">
        <w:rPr>
          <w:rFonts w:ascii="Times New Roman" w:hAnsi="Times New Roman" w:cs="Times New Roman"/>
          <w:b/>
          <w:sz w:val="24"/>
          <w:szCs w:val="24"/>
        </w:rPr>
        <w:t>examene</w:t>
      </w:r>
      <w:proofErr w:type="spellEnd"/>
      <w:r w:rsidRPr="002D2F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83217">
        <w:rPr>
          <w:rFonts w:ascii="Times New Roman" w:hAnsi="Times New Roman" w:cs="Times New Roman"/>
          <w:b/>
          <w:sz w:val="24"/>
          <w:szCs w:val="24"/>
        </w:rPr>
        <w:t>ROMÂNĂ - FRANC</w:t>
      </w:r>
      <w:r w:rsidR="000B2E39">
        <w:rPr>
          <w:rFonts w:ascii="Times New Roman" w:hAnsi="Times New Roman" w:cs="Times New Roman"/>
          <w:b/>
          <w:sz w:val="24"/>
          <w:szCs w:val="24"/>
        </w:rPr>
        <w:t xml:space="preserve">EZĂ, ANUL </w:t>
      </w:r>
      <w:r w:rsidR="00996CA8">
        <w:rPr>
          <w:rFonts w:ascii="Times New Roman" w:hAnsi="Times New Roman" w:cs="Times New Roman"/>
          <w:b/>
          <w:sz w:val="24"/>
          <w:szCs w:val="24"/>
        </w:rPr>
        <w:t>I</w:t>
      </w:r>
      <w:r w:rsidR="00ED10C2">
        <w:rPr>
          <w:rFonts w:ascii="Times New Roman" w:hAnsi="Times New Roman" w:cs="Times New Roman"/>
          <w:b/>
          <w:sz w:val="24"/>
          <w:szCs w:val="24"/>
        </w:rPr>
        <w:t>/2022-2023</w:t>
      </w:r>
    </w:p>
    <w:p w:rsidR="00D15230" w:rsidRDefault="00D15230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tbl>
      <w:tblPr>
        <w:tblW w:w="13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3270"/>
        <w:gridCol w:w="2376"/>
        <w:gridCol w:w="1300"/>
        <w:gridCol w:w="1417"/>
        <w:gridCol w:w="3686"/>
      </w:tblGrid>
      <w:tr w:rsidR="005C21B1" w:rsidRPr="00B332D5" w:rsidTr="00B51E5B">
        <w:trPr>
          <w:trHeight w:val="630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C21B1" w:rsidRPr="00B332D5" w:rsidRDefault="005C21B1" w:rsidP="005C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B332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Spec.</w:t>
            </w:r>
          </w:p>
        </w:tc>
        <w:tc>
          <w:tcPr>
            <w:tcW w:w="3270" w:type="dxa"/>
            <w:shd w:val="clear" w:color="auto" w:fill="auto"/>
            <w:vAlign w:val="center"/>
            <w:hideMark/>
          </w:tcPr>
          <w:p w:rsidR="005C21B1" w:rsidRPr="00B332D5" w:rsidRDefault="005C21B1" w:rsidP="005C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proofErr w:type="spellStart"/>
            <w:r w:rsidRPr="00B332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Denumire</w:t>
            </w:r>
            <w:proofErr w:type="spellEnd"/>
            <w:r w:rsidRPr="00B332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B332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disciplina</w:t>
            </w:r>
            <w:proofErr w:type="spellEnd"/>
          </w:p>
        </w:tc>
        <w:tc>
          <w:tcPr>
            <w:tcW w:w="2376" w:type="dxa"/>
            <w:shd w:val="clear" w:color="auto" w:fill="auto"/>
            <w:vAlign w:val="center"/>
            <w:hideMark/>
          </w:tcPr>
          <w:p w:rsidR="005C21B1" w:rsidRPr="00B332D5" w:rsidRDefault="005C21B1" w:rsidP="005C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B332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Data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C21B1" w:rsidRPr="00B332D5" w:rsidRDefault="005C21B1" w:rsidP="005C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B332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ORA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C21B1" w:rsidRPr="00B332D5" w:rsidRDefault="005C21B1" w:rsidP="005C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B332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SALA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5C21B1" w:rsidRPr="00B332D5" w:rsidRDefault="005C21B1" w:rsidP="005C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proofErr w:type="spellStart"/>
            <w:r w:rsidRPr="00B332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Cadru</w:t>
            </w:r>
            <w:proofErr w:type="spellEnd"/>
            <w:r w:rsidRPr="00B332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 didactic titular</w:t>
            </w:r>
          </w:p>
        </w:tc>
      </w:tr>
      <w:tr w:rsidR="00B51E5B" w:rsidRPr="00B332D5" w:rsidTr="00B51E5B">
        <w:trPr>
          <w:trHeight w:val="600"/>
        </w:trPr>
        <w:tc>
          <w:tcPr>
            <w:tcW w:w="1271" w:type="dxa"/>
            <w:shd w:val="clear" w:color="auto" w:fill="auto"/>
            <w:vAlign w:val="center"/>
          </w:tcPr>
          <w:p w:rsidR="00B51E5B" w:rsidRPr="00B51E5B" w:rsidRDefault="00B51E5B" w:rsidP="00B51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E5B">
              <w:rPr>
                <w:rFonts w:ascii="Times New Roman" w:hAnsi="Times New Roman" w:cs="Times New Roman"/>
                <w:sz w:val="24"/>
                <w:szCs w:val="24"/>
              </w:rPr>
              <w:t>RF I</w:t>
            </w:r>
          </w:p>
        </w:tc>
        <w:tc>
          <w:tcPr>
            <w:tcW w:w="3270" w:type="dxa"/>
            <w:shd w:val="clear" w:color="auto" w:fill="auto"/>
            <w:vAlign w:val="center"/>
          </w:tcPr>
          <w:p w:rsidR="00B51E5B" w:rsidRPr="00B51E5B" w:rsidRDefault="00B51E5B" w:rsidP="00B51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1E5B">
              <w:rPr>
                <w:rFonts w:ascii="Times New Roman" w:hAnsi="Times New Roman" w:cs="Times New Roman"/>
                <w:sz w:val="24"/>
                <w:szCs w:val="24"/>
              </w:rPr>
              <w:t>Limba</w:t>
            </w:r>
            <w:proofErr w:type="spellEnd"/>
            <w:r w:rsidRPr="00B51E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1E5B">
              <w:rPr>
                <w:rFonts w:ascii="Times New Roman" w:hAnsi="Times New Roman" w:cs="Times New Roman"/>
                <w:sz w:val="24"/>
                <w:szCs w:val="24"/>
              </w:rPr>
              <w:t>franceză</w:t>
            </w:r>
            <w:proofErr w:type="spellEnd"/>
            <w:r w:rsidRPr="00B51E5B">
              <w:rPr>
                <w:rFonts w:ascii="Times New Roman" w:hAnsi="Times New Roman" w:cs="Times New Roman"/>
                <w:sz w:val="24"/>
                <w:szCs w:val="24"/>
              </w:rPr>
              <w:t xml:space="preserve"> curs </w:t>
            </w:r>
            <w:proofErr w:type="spellStart"/>
            <w:r w:rsidRPr="00B51E5B">
              <w:rPr>
                <w:rFonts w:ascii="Times New Roman" w:hAnsi="Times New Roman" w:cs="Times New Roman"/>
                <w:sz w:val="24"/>
                <w:szCs w:val="24"/>
              </w:rPr>
              <w:t>practic</w:t>
            </w:r>
            <w:proofErr w:type="spellEnd"/>
            <w:r w:rsidRPr="00B51E5B">
              <w:rPr>
                <w:rFonts w:ascii="Times New Roman" w:hAnsi="Times New Roman" w:cs="Times New Roman"/>
                <w:sz w:val="24"/>
                <w:szCs w:val="24"/>
              </w:rPr>
              <w:t xml:space="preserve"> (C)</w:t>
            </w:r>
          </w:p>
        </w:tc>
        <w:tc>
          <w:tcPr>
            <w:tcW w:w="2376" w:type="dxa"/>
            <w:shd w:val="clear" w:color="auto" w:fill="auto"/>
            <w:vAlign w:val="center"/>
          </w:tcPr>
          <w:p w:rsidR="00B51E5B" w:rsidRPr="00B51E5B" w:rsidRDefault="00B51E5B" w:rsidP="00B51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E5B">
              <w:rPr>
                <w:rFonts w:ascii="Times New Roman" w:hAnsi="Times New Roman" w:cs="Times New Roman"/>
                <w:sz w:val="24"/>
                <w:szCs w:val="24"/>
              </w:rPr>
              <w:t>09.01.2023</w:t>
            </w:r>
            <w:r w:rsidRPr="00B51E5B">
              <w:rPr>
                <w:rFonts w:ascii="Times New Roman" w:hAnsi="Times New Roman" w:cs="Times New Roman"/>
                <w:sz w:val="24"/>
                <w:szCs w:val="24"/>
              </w:rPr>
              <w:br w:type="page"/>
              <w:t>10.01.2023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9E0CCE" w:rsidRDefault="00B51E5B" w:rsidP="00B51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1E5B">
              <w:rPr>
                <w:rFonts w:ascii="Times New Roman" w:hAnsi="Times New Roman" w:cs="Times New Roman"/>
                <w:sz w:val="24"/>
                <w:szCs w:val="24"/>
              </w:rPr>
              <w:t>Ora</w:t>
            </w:r>
            <w:proofErr w:type="spellEnd"/>
            <w:r w:rsidRPr="00B51E5B">
              <w:rPr>
                <w:rFonts w:ascii="Times New Roman" w:hAnsi="Times New Roman" w:cs="Times New Roman"/>
                <w:sz w:val="24"/>
                <w:szCs w:val="24"/>
              </w:rPr>
              <w:t xml:space="preserve"> 12,00</w:t>
            </w:r>
            <w:r w:rsidRPr="00B51E5B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</w:p>
          <w:p w:rsidR="00B51E5B" w:rsidRPr="00B51E5B" w:rsidRDefault="00B51E5B" w:rsidP="00B51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proofErr w:type="spellStart"/>
            <w:r w:rsidRPr="00B51E5B">
              <w:rPr>
                <w:rFonts w:ascii="Times New Roman" w:hAnsi="Times New Roman" w:cs="Times New Roman"/>
                <w:sz w:val="24"/>
                <w:szCs w:val="24"/>
              </w:rPr>
              <w:t>ora</w:t>
            </w:r>
            <w:proofErr w:type="spellEnd"/>
            <w:r w:rsidRPr="00B51E5B">
              <w:rPr>
                <w:rFonts w:ascii="Times New Roman" w:hAnsi="Times New Roman" w:cs="Times New Roman"/>
                <w:sz w:val="24"/>
                <w:szCs w:val="24"/>
              </w:rPr>
              <w:t xml:space="preserve"> 10,00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B51E5B" w:rsidRPr="00B51E5B" w:rsidRDefault="00B51E5B" w:rsidP="00B51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1E5B">
              <w:rPr>
                <w:rFonts w:ascii="Times New Roman" w:hAnsi="Times New Roman" w:cs="Times New Roman"/>
                <w:sz w:val="24"/>
                <w:szCs w:val="24"/>
              </w:rPr>
              <w:t>cf</w:t>
            </w:r>
            <w:proofErr w:type="spellEnd"/>
            <w:r w:rsidRPr="00B51E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1E5B">
              <w:rPr>
                <w:rFonts w:ascii="Times New Roman" w:hAnsi="Times New Roman" w:cs="Times New Roman"/>
                <w:sz w:val="24"/>
                <w:szCs w:val="24"/>
              </w:rPr>
              <w:t>orar</w:t>
            </w:r>
            <w:proofErr w:type="spellEnd"/>
          </w:p>
        </w:tc>
        <w:tc>
          <w:tcPr>
            <w:tcW w:w="3686" w:type="dxa"/>
            <w:shd w:val="clear" w:color="auto" w:fill="auto"/>
            <w:vAlign w:val="center"/>
          </w:tcPr>
          <w:p w:rsidR="00B51E5B" w:rsidRPr="00B51E5B" w:rsidRDefault="00B51E5B" w:rsidP="00B51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E5B">
              <w:rPr>
                <w:rFonts w:ascii="Times New Roman" w:hAnsi="Times New Roman" w:cs="Times New Roman"/>
                <w:sz w:val="24"/>
                <w:szCs w:val="24"/>
              </w:rPr>
              <w:t xml:space="preserve">Conf. </w:t>
            </w:r>
            <w:proofErr w:type="spellStart"/>
            <w:r w:rsidRPr="00B51E5B">
              <w:rPr>
                <w:rFonts w:ascii="Times New Roman" w:hAnsi="Times New Roman" w:cs="Times New Roman"/>
                <w:sz w:val="24"/>
                <w:szCs w:val="24"/>
              </w:rPr>
              <w:t>univ.</w:t>
            </w:r>
            <w:proofErr w:type="spellEnd"/>
            <w:r w:rsidRPr="00B51E5B">
              <w:rPr>
                <w:rFonts w:ascii="Times New Roman" w:hAnsi="Times New Roman" w:cs="Times New Roman"/>
                <w:sz w:val="24"/>
                <w:szCs w:val="24"/>
              </w:rPr>
              <w:t xml:space="preserve"> dr. </w:t>
            </w:r>
            <w:proofErr w:type="spellStart"/>
            <w:r w:rsidRPr="00B51E5B">
              <w:rPr>
                <w:rFonts w:ascii="Times New Roman" w:hAnsi="Times New Roman" w:cs="Times New Roman"/>
                <w:sz w:val="24"/>
                <w:szCs w:val="24"/>
              </w:rPr>
              <w:t>habil</w:t>
            </w:r>
            <w:proofErr w:type="spellEnd"/>
            <w:r w:rsidRPr="00B51E5B">
              <w:rPr>
                <w:rFonts w:ascii="Times New Roman" w:hAnsi="Times New Roman" w:cs="Times New Roman"/>
                <w:sz w:val="24"/>
                <w:szCs w:val="24"/>
              </w:rPr>
              <w:t xml:space="preserve">. Diana </w:t>
            </w:r>
            <w:proofErr w:type="spellStart"/>
            <w:r w:rsidRPr="00B51E5B">
              <w:rPr>
                <w:rFonts w:ascii="Times New Roman" w:hAnsi="Times New Roman" w:cs="Times New Roman"/>
                <w:sz w:val="24"/>
                <w:szCs w:val="24"/>
              </w:rPr>
              <w:t>Lefter</w:t>
            </w:r>
            <w:proofErr w:type="spellEnd"/>
            <w:r w:rsidRPr="00B51E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1E5B">
              <w:rPr>
                <w:rFonts w:ascii="Times New Roman" w:hAnsi="Times New Roman" w:cs="Times New Roman"/>
                <w:sz w:val="24"/>
                <w:szCs w:val="24"/>
              </w:rPr>
              <w:br w:type="page"/>
              <w:t xml:space="preserve">Conf. </w:t>
            </w:r>
            <w:proofErr w:type="spellStart"/>
            <w:r w:rsidRPr="00B51E5B">
              <w:rPr>
                <w:rFonts w:ascii="Times New Roman" w:hAnsi="Times New Roman" w:cs="Times New Roman"/>
                <w:sz w:val="24"/>
                <w:szCs w:val="24"/>
              </w:rPr>
              <w:t>univ.</w:t>
            </w:r>
            <w:proofErr w:type="spellEnd"/>
            <w:r w:rsidRPr="00B51E5B">
              <w:rPr>
                <w:rFonts w:ascii="Times New Roman" w:hAnsi="Times New Roman" w:cs="Times New Roman"/>
                <w:sz w:val="24"/>
                <w:szCs w:val="24"/>
              </w:rPr>
              <w:t xml:space="preserve"> dr. Liliana </w:t>
            </w:r>
            <w:proofErr w:type="spellStart"/>
            <w:r w:rsidRPr="00B51E5B">
              <w:rPr>
                <w:rFonts w:ascii="Times New Roman" w:hAnsi="Times New Roman" w:cs="Times New Roman"/>
                <w:sz w:val="24"/>
                <w:szCs w:val="24"/>
              </w:rPr>
              <w:t>Voiculescu</w:t>
            </w:r>
            <w:proofErr w:type="spellEnd"/>
          </w:p>
        </w:tc>
      </w:tr>
      <w:tr w:rsidR="00B51E5B" w:rsidRPr="00B332D5" w:rsidTr="00B51E5B">
        <w:trPr>
          <w:trHeight w:val="600"/>
        </w:trPr>
        <w:tc>
          <w:tcPr>
            <w:tcW w:w="1271" w:type="dxa"/>
            <w:shd w:val="clear" w:color="auto" w:fill="auto"/>
            <w:vAlign w:val="center"/>
          </w:tcPr>
          <w:p w:rsidR="00B51E5B" w:rsidRPr="00B51E5B" w:rsidRDefault="00B51E5B" w:rsidP="00B51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E5B">
              <w:rPr>
                <w:rFonts w:ascii="Times New Roman" w:hAnsi="Times New Roman" w:cs="Times New Roman"/>
                <w:sz w:val="24"/>
                <w:szCs w:val="24"/>
              </w:rPr>
              <w:t>RF I</w:t>
            </w:r>
          </w:p>
        </w:tc>
        <w:tc>
          <w:tcPr>
            <w:tcW w:w="3270" w:type="dxa"/>
            <w:shd w:val="clear" w:color="auto" w:fill="auto"/>
            <w:vAlign w:val="center"/>
          </w:tcPr>
          <w:p w:rsidR="00B51E5B" w:rsidRPr="00B51E5B" w:rsidRDefault="00B51E5B" w:rsidP="00B51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1E5B">
              <w:rPr>
                <w:rFonts w:ascii="Times New Roman" w:hAnsi="Times New Roman" w:cs="Times New Roman"/>
                <w:sz w:val="24"/>
                <w:szCs w:val="24"/>
              </w:rPr>
              <w:t>Educaţie</w:t>
            </w:r>
            <w:proofErr w:type="spellEnd"/>
            <w:r w:rsidRPr="00B51E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1E5B">
              <w:rPr>
                <w:rFonts w:ascii="Times New Roman" w:hAnsi="Times New Roman" w:cs="Times New Roman"/>
                <w:sz w:val="24"/>
                <w:szCs w:val="24"/>
              </w:rPr>
              <w:t>fizică</w:t>
            </w:r>
            <w:proofErr w:type="spellEnd"/>
            <w:r w:rsidRPr="00B51E5B">
              <w:rPr>
                <w:rFonts w:ascii="Times New Roman" w:hAnsi="Times New Roman" w:cs="Times New Roman"/>
                <w:sz w:val="24"/>
                <w:szCs w:val="24"/>
              </w:rPr>
              <w:t xml:space="preserve"> (V)</w:t>
            </w:r>
          </w:p>
        </w:tc>
        <w:tc>
          <w:tcPr>
            <w:tcW w:w="2376" w:type="dxa"/>
            <w:shd w:val="clear" w:color="auto" w:fill="auto"/>
            <w:vAlign w:val="center"/>
          </w:tcPr>
          <w:p w:rsidR="00B51E5B" w:rsidRPr="00B51E5B" w:rsidRDefault="00B51E5B" w:rsidP="00B51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E5B">
              <w:rPr>
                <w:rFonts w:ascii="Times New Roman" w:hAnsi="Times New Roman" w:cs="Times New Roman"/>
                <w:sz w:val="24"/>
                <w:szCs w:val="24"/>
              </w:rPr>
              <w:t>11/01/2023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B51E5B" w:rsidRPr="00B51E5B" w:rsidRDefault="00B51E5B" w:rsidP="00B51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1E5B">
              <w:rPr>
                <w:rFonts w:ascii="Times New Roman" w:hAnsi="Times New Roman" w:cs="Times New Roman"/>
                <w:sz w:val="24"/>
                <w:szCs w:val="24"/>
              </w:rPr>
              <w:t>Ora</w:t>
            </w:r>
            <w:proofErr w:type="spellEnd"/>
            <w:r w:rsidRPr="00B51E5B">
              <w:rPr>
                <w:rFonts w:ascii="Times New Roman" w:hAnsi="Times New Roman" w:cs="Times New Roman"/>
                <w:sz w:val="24"/>
                <w:szCs w:val="24"/>
              </w:rPr>
              <w:t xml:space="preserve"> 10,00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B51E5B" w:rsidRPr="00B51E5B" w:rsidRDefault="00B51E5B" w:rsidP="00B51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1E5B">
              <w:rPr>
                <w:rFonts w:ascii="Times New Roman" w:hAnsi="Times New Roman" w:cs="Times New Roman"/>
                <w:sz w:val="24"/>
                <w:szCs w:val="24"/>
              </w:rPr>
              <w:t>cf</w:t>
            </w:r>
            <w:proofErr w:type="spellEnd"/>
            <w:r w:rsidRPr="00B51E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1E5B">
              <w:rPr>
                <w:rFonts w:ascii="Times New Roman" w:hAnsi="Times New Roman" w:cs="Times New Roman"/>
                <w:sz w:val="24"/>
                <w:szCs w:val="24"/>
              </w:rPr>
              <w:t>orar</w:t>
            </w:r>
            <w:proofErr w:type="spellEnd"/>
          </w:p>
        </w:tc>
        <w:tc>
          <w:tcPr>
            <w:tcW w:w="3686" w:type="dxa"/>
            <w:shd w:val="clear" w:color="auto" w:fill="auto"/>
            <w:vAlign w:val="center"/>
          </w:tcPr>
          <w:p w:rsidR="00B51E5B" w:rsidRPr="00B51E5B" w:rsidRDefault="00B51E5B" w:rsidP="00B51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E5B">
              <w:rPr>
                <w:rFonts w:ascii="Times New Roman" w:hAnsi="Times New Roman" w:cs="Times New Roman"/>
                <w:sz w:val="24"/>
                <w:szCs w:val="24"/>
              </w:rPr>
              <w:t xml:space="preserve">Lect. </w:t>
            </w:r>
            <w:proofErr w:type="spellStart"/>
            <w:r w:rsidRPr="00B51E5B">
              <w:rPr>
                <w:rFonts w:ascii="Times New Roman" w:hAnsi="Times New Roman" w:cs="Times New Roman"/>
                <w:sz w:val="24"/>
                <w:szCs w:val="24"/>
              </w:rPr>
              <w:t>univ.</w:t>
            </w:r>
            <w:proofErr w:type="spellEnd"/>
            <w:r w:rsidRPr="00B51E5B">
              <w:rPr>
                <w:rFonts w:ascii="Times New Roman" w:hAnsi="Times New Roman" w:cs="Times New Roman"/>
                <w:sz w:val="24"/>
                <w:szCs w:val="24"/>
              </w:rPr>
              <w:t xml:space="preserve"> dr. Carmen Enache</w:t>
            </w:r>
            <w:r w:rsidRPr="00B51E5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Lect. </w:t>
            </w:r>
            <w:proofErr w:type="spellStart"/>
            <w:r w:rsidRPr="00B51E5B">
              <w:rPr>
                <w:rFonts w:ascii="Times New Roman" w:hAnsi="Times New Roman" w:cs="Times New Roman"/>
                <w:sz w:val="24"/>
                <w:szCs w:val="24"/>
              </w:rPr>
              <w:t>univ.</w:t>
            </w:r>
            <w:proofErr w:type="spellEnd"/>
            <w:r w:rsidRPr="00B51E5B">
              <w:rPr>
                <w:rFonts w:ascii="Times New Roman" w:hAnsi="Times New Roman" w:cs="Times New Roman"/>
                <w:sz w:val="24"/>
                <w:szCs w:val="24"/>
              </w:rPr>
              <w:t xml:space="preserve"> dr. Larisa Rada</w:t>
            </w:r>
          </w:p>
        </w:tc>
      </w:tr>
      <w:tr w:rsidR="00B51E5B" w:rsidRPr="00B332D5" w:rsidTr="00B51E5B">
        <w:trPr>
          <w:trHeight w:val="511"/>
        </w:trPr>
        <w:tc>
          <w:tcPr>
            <w:tcW w:w="1271" w:type="dxa"/>
            <w:shd w:val="clear" w:color="auto" w:fill="auto"/>
            <w:vAlign w:val="center"/>
          </w:tcPr>
          <w:p w:rsidR="00B51E5B" w:rsidRPr="00B51E5B" w:rsidRDefault="00B51E5B" w:rsidP="00B51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E5B">
              <w:rPr>
                <w:rFonts w:ascii="Times New Roman" w:hAnsi="Times New Roman" w:cs="Times New Roman"/>
                <w:sz w:val="24"/>
                <w:szCs w:val="24"/>
              </w:rPr>
              <w:t>RF I</w:t>
            </w:r>
          </w:p>
        </w:tc>
        <w:tc>
          <w:tcPr>
            <w:tcW w:w="3270" w:type="dxa"/>
            <w:shd w:val="clear" w:color="auto" w:fill="auto"/>
            <w:vAlign w:val="center"/>
          </w:tcPr>
          <w:p w:rsidR="00B51E5B" w:rsidRPr="00B51E5B" w:rsidRDefault="00B51E5B" w:rsidP="00B51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1E5B">
              <w:rPr>
                <w:rFonts w:ascii="Times New Roman" w:hAnsi="Times New Roman" w:cs="Times New Roman"/>
                <w:sz w:val="24"/>
                <w:szCs w:val="24"/>
              </w:rPr>
              <w:t>Gramatică</w:t>
            </w:r>
            <w:proofErr w:type="spellEnd"/>
            <w:r w:rsidRPr="00B51E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1E5B">
              <w:rPr>
                <w:rFonts w:ascii="Times New Roman" w:hAnsi="Times New Roman" w:cs="Times New Roman"/>
                <w:sz w:val="24"/>
                <w:szCs w:val="24"/>
              </w:rPr>
              <w:t>normativă</w:t>
            </w:r>
            <w:proofErr w:type="spellEnd"/>
            <w:r w:rsidRPr="00B51E5B">
              <w:rPr>
                <w:rFonts w:ascii="Times New Roman" w:hAnsi="Times New Roman" w:cs="Times New Roman"/>
                <w:sz w:val="24"/>
                <w:szCs w:val="24"/>
              </w:rPr>
              <w:t xml:space="preserve"> (V)</w:t>
            </w:r>
          </w:p>
        </w:tc>
        <w:tc>
          <w:tcPr>
            <w:tcW w:w="2376" w:type="dxa"/>
            <w:shd w:val="clear" w:color="auto" w:fill="auto"/>
            <w:vAlign w:val="center"/>
          </w:tcPr>
          <w:p w:rsidR="00B51E5B" w:rsidRPr="00B51E5B" w:rsidRDefault="00B51E5B" w:rsidP="00B51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E5B">
              <w:rPr>
                <w:rFonts w:ascii="Times New Roman" w:hAnsi="Times New Roman" w:cs="Times New Roman"/>
                <w:sz w:val="24"/>
                <w:szCs w:val="24"/>
              </w:rPr>
              <w:t>18/01/2023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B51E5B" w:rsidRPr="00B51E5B" w:rsidRDefault="00B51E5B" w:rsidP="00B51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1E5B">
              <w:rPr>
                <w:rFonts w:ascii="Times New Roman" w:hAnsi="Times New Roman" w:cs="Times New Roman"/>
                <w:sz w:val="24"/>
                <w:szCs w:val="24"/>
              </w:rPr>
              <w:t>Ora</w:t>
            </w:r>
            <w:proofErr w:type="spellEnd"/>
            <w:r w:rsidRPr="00B51E5B">
              <w:rPr>
                <w:rFonts w:ascii="Times New Roman" w:hAnsi="Times New Roman" w:cs="Times New Roman"/>
                <w:sz w:val="24"/>
                <w:szCs w:val="24"/>
              </w:rPr>
              <w:t xml:space="preserve"> 14,00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B51E5B" w:rsidRPr="00B51E5B" w:rsidRDefault="00B51E5B" w:rsidP="00B51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1E5B">
              <w:rPr>
                <w:rFonts w:ascii="Times New Roman" w:hAnsi="Times New Roman" w:cs="Times New Roman"/>
                <w:sz w:val="24"/>
                <w:szCs w:val="24"/>
              </w:rPr>
              <w:t>cf</w:t>
            </w:r>
            <w:proofErr w:type="spellEnd"/>
            <w:r w:rsidRPr="00B51E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1E5B">
              <w:rPr>
                <w:rFonts w:ascii="Times New Roman" w:hAnsi="Times New Roman" w:cs="Times New Roman"/>
                <w:sz w:val="24"/>
                <w:szCs w:val="24"/>
              </w:rPr>
              <w:t>orar</w:t>
            </w:r>
            <w:proofErr w:type="spellEnd"/>
          </w:p>
        </w:tc>
        <w:tc>
          <w:tcPr>
            <w:tcW w:w="3686" w:type="dxa"/>
            <w:shd w:val="clear" w:color="auto" w:fill="auto"/>
            <w:vAlign w:val="center"/>
          </w:tcPr>
          <w:p w:rsidR="00B51E5B" w:rsidRPr="00B51E5B" w:rsidRDefault="00B51E5B" w:rsidP="00B51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E5B">
              <w:rPr>
                <w:rFonts w:ascii="Times New Roman" w:hAnsi="Times New Roman" w:cs="Times New Roman"/>
                <w:sz w:val="24"/>
                <w:szCs w:val="24"/>
              </w:rPr>
              <w:t xml:space="preserve">Lect. </w:t>
            </w:r>
            <w:proofErr w:type="spellStart"/>
            <w:r w:rsidRPr="00B51E5B">
              <w:rPr>
                <w:rFonts w:ascii="Times New Roman" w:hAnsi="Times New Roman" w:cs="Times New Roman"/>
                <w:sz w:val="24"/>
                <w:szCs w:val="24"/>
              </w:rPr>
              <w:t>univ.</w:t>
            </w:r>
            <w:proofErr w:type="spellEnd"/>
            <w:r w:rsidRPr="00B51E5B">
              <w:rPr>
                <w:rFonts w:ascii="Times New Roman" w:hAnsi="Times New Roman" w:cs="Times New Roman"/>
                <w:sz w:val="24"/>
                <w:szCs w:val="24"/>
              </w:rPr>
              <w:t xml:space="preserve"> dr. Adina </w:t>
            </w:r>
            <w:proofErr w:type="spellStart"/>
            <w:r w:rsidRPr="00B51E5B">
              <w:rPr>
                <w:rFonts w:ascii="Times New Roman" w:hAnsi="Times New Roman" w:cs="Times New Roman"/>
                <w:sz w:val="24"/>
                <w:szCs w:val="24"/>
              </w:rPr>
              <w:t>Dumitru</w:t>
            </w:r>
            <w:proofErr w:type="spellEnd"/>
          </w:p>
        </w:tc>
      </w:tr>
      <w:tr w:rsidR="00B51E5B" w:rsidRPr="00B332D5" w:rsidTr="00B51E5B">
        <w:trPr>
          <w:trHeight w:val="458"/>
        </w:trPr>
        <w:tc>
          <w:tcPr>
            <w:tcW w:w="1271" w:type="dxa"/>
            <w:shd w:val="clear" w:color="auto" w:fill="auto"/>
            <w:vAlign w:val="center"/>
          </w:tcPr>
          <w:p w:rsidR="00B51E5B" w:rsidRPr="00B51E5B" w:rsidRDefault="00B51E5B" w:rsidP="00B51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E5B">
              <w:rPr>
                <w:rFonts w:ascii="Times New Roman" w:hAnsi="Times New Roman" w:cs="Times New Roman"/>
                <w:sz w:val="24"/>
                <w:szCs w:val="24"/>
              </w:rPr>
              <w:t>RF I</w:t>
            </w:r>
          </w:p>
        </w:tc>
        <w:tc>
          <w:tcPr>
            <w:tcW w:w="3270" w:type="dxa"/>
            <w:shd w:val="clear" w:color="auto" w:fill="auto"/>
            <w:vAlign w:val="center"/>
          </w:tcPr>
          <w:p w:rsidR="00B51E5B" w:rsidRPr="00B51E5B" w:rsidRDefault="00B51E5B" w:rsidP="00B51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1E5B">
              <w:rPr>
                <w:rFonts w:ascii="Times New Roman" w:hAnsi="Times New Roman" w:cs="Times New Roman"/>
                <w:sz w:val="24"/>
                <w:szCs w:val="24"/>
              </w:rPr>
              <w:t>Lingvistică</w:t>
            </w:r>
            <w:proofErr w:type="spellEnd"/>
            <w:r w:rsidRPr="00B51E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1E5B">
              <w:rPr>
                <w:rFonts w:ascii="Times New Roman" w:hAnsi="Times New Roman" w:cs="Times New Roman"/>
                <w:sz w:val="24"/>
                <w:szCs w:val="24"/>
              </w:rPr>
              <w:t>generală</w:t>
            </w:r>
            <w:proofErr w:type="spellEnd"/>
            <w:r w:rsidRPr="00B51E5B">
              <w:rPr>
                <w:rFonts w:ascii="Times New Roman" w:hAnsi="Times New Roman" w:cs="Times New Roman"/>
                <w:sz w:val="24"/>
                <w:szCs w:val="24"/>
              </w:rPr>
              <w:t xml:space="preserve"> (E)</w:t>
            </w:r>
          </w:p>
        </w:tc>
        <w:tc>
          <w:tcPr>
            <w:tcW w:w="2376" w:type="dxa"/>
            <w:shd w:val="clear" w:color="auto" w:fill="auto"/>
            <w:vAlign w:val="center"/>
          </w:tcPr>
          <w:p w:rsidR="00B51E5B" w:rsidRPr="00B51E5B" w:rsidRDefault="00B51E5B" w:rsidP="00B51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E5B">
              <w:rPr>
                <w:rFonts w:ascii="Times New Roman" w:hAnsi="Times New Roman" w:cs="Times New Roman"/>
                <w:sz w:val="24"/>
                <w:szCs w:val="24"/>
              </w:rPr>
              <w:t>16/02/2023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B51E5B" w:rsidRPr="00B51E5B" w:rsidRDefault="00B51E5B" w:rsidP="00B51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1E5B">
              <w:rPr>
                <w:rFonts w:ascii="Times New Roman" w:hAnsi="Times New Roman" w:cs="Times New Roman"/>
                <w:sz w:val="24"/>
                <w:szCs w:val="24"/>
              </w:rPr>
              <w:t>Ora</w:t>
            </w:r>
            <w:proofErr w:type="spellEnd"/>
            <w:r w:rsidRPr="00B51E5B">
              <w:rPr>
                <w:rFonts w:ascii="Times New Roman" w:hAnsi="Times New Roman" w:cs="Times New Roman"/>
                <w:sz w:val="24"/>
                <w:szCs w:val="24"/>
              </w:rPr>
              <w:t xml:space="preserve"> 10,00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51E5B" w:rsidRPr="00B51E5B" w:rsidRDefault="00B51E5B" w:rsidP="00B51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E5B">
              <w:rPr>
                <w:rFonts w:ascii="Times New Roman" w:hAnsi="Times New Roman" w:cs="Times New Roman"/>
                <w:sz w:val="24"/>
                <w:szCs w:val="24"/>
              </w:rPr>
              <w:t>B 21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B51E5B" w:rsidRPr="00B51E5B" w:rsidRDefault="00B51E5B" w:rsidP="00B51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E5B">
              <w:rPr>
                <w:rFonts w:ascii="Times New Roman" w:hAnsi="Times New Roman" w:cs="Times New Roman"/>
                <w:sz w:val="24"/>
                <w:szCs w:val="24"/>
              </w:rPr>
              <w:t xml:space="preserve">Lect. </w:t>
            </w:r>
            <w:proofErr w:type="spellStart"/>
            <w:r w:rsidRPr="00B51E5B">
              <w:rPr>
                <w:rFonts w:ascii="Times New Roman" w:hAnsi="Times New Roman" w:cs="Times New Roman"/>
                <w:sz w:val="24"/>
                <w:szCs w:val="24"/>
              </w:rPr>
              <w:t>univ.</w:t>
            </w:r>
            <w:proofErr w:type="spellEnd"/>
            <w:r w:rsidRPr="00B51E5B">
              <w:rPr>
                <w:rFonts w:ascii="Times New Roman" w:hAnsi="Times New Roman" w:cs="Times New Roman"/>
                <w:sz w:val="24"/>
                <w:szCs w:val="24"/>
              </w:rPr>
              <w:t xml:space="preserve"> dr. Adina </w:t>
            </w:r>
            <w:proofErr w:type="spellStart"/>
            <w:r w:rsidRPr="00B51E5B">
              <w:rPr>
                <w:rFonts w:ascii="Times New Roman" w:hAnsi="Times New Roman" w:cs="Times New Roman"/>
                <w:sz w:val="24"/>
                <w:szCs w:val="24"/>
              </w:rPr>
              <w:t>Dumitru</w:t>
            </w:r>
            <w:proofErr w:type="spellEnd"/>
          </w:p>
        </w:tc>
      </w:tr>
      <w:tr w:rsidR="00B51E5B" w:rsidRPr="00B332D5" w:rsidTr="00B51E5B">
        <w:trPr>
          <w:trHeight w:val="564"/>
        </w:trPr>
        <w:tc>
          <w:tcPr>
            <w:tcW w:w="1271" w:type="dxa"/>
            <w:shd w:val="clear" w:color="auto" w:fill="auto"/>
            <w:vAlign w:val="center"/>
          </w:tcPr>
          <w:p w:rsidR="00B51E5B" w:rsidRPr="00B51E5B" w:rsidRDefault="00B51E5B" w:rsidP="00B51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E5B">
              <w:rPr>
                <w:rFonts w:ascii="Times New Roman" w:hAnsi="Times New Roman" w:cs="Times New Roman"/>
                <w:sz w:val="24"/>
                <w:szCs w:val="24"/>
              </w:rPr>
              <w:t>RF I</w:t>
            </w:r>
          </w:p>
        </w:tc>
        <w:tc>
          <w:tcPr>
            <w:tcW w:w="3270" w:type="dxa"/>
            <w:shd w:val="clear" w:color="auto" w:fill="auto"/>
            <w:vAlign w:val="center"/>
          </w:tcPr>
          <w:p w:rsidR="00B51E5B" w:rsidRPr="00B51E5B" w:rsidRDefault="00B51E5B" w:rsidP="00B51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1E5B">
              <w:rPr>
                <w:rFonts w:ascii="Times New Roman" w:hAnsi="Times New Roman" w:cs="Times New Roman"/>
                <w:sz w:val="24"/>
                <w:szCs w:val="24"/>
              </w:rPr>
              <w:t>Etnologie</w:t>
            </w:r>
            <w:proofErr w:type="spellEnd"/>
            <w:r w:rsidRPr="00B51E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1E5B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B51E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1E5B">
              <w:rPr>
                <w:rFonts w:ascii="Times New Roman" w:hAnsi="Times New Roman" w:cs="Times New Roman"/>
                <w:sz w:val="24"/>
                <w:szCs w:val="24"/>
              </w:rPr>
              <w:t>folclor</w:t>
            </w:r>
            <w:proofErr w:type="spellEnd"/>
            <w:r w:rsidRPr="00B51E5B">
              <w:rPr>
                <w:rFonts w:ascii="Times New Roman" w:hAnsi="Times New Roman" w:cs="Times New Roman"/>
                <w:sz w:val="24"/>
                <w:szCs w:val="24"/>
              </w:rPr>
              <w:t xml:space="preserve"> (E)</w:t>
            </w:r>
          </w:p>
        </w:tc>
        <w:tc>
          <w:tcPr>
            <w:tcW w:w="2376" w:type="dxa"/>
            <w:shd w:val="clear" w:color="auto" w:fill="auto"/>
            <w:vAlign w:val="center"/>
          </w:tcPr>
          <w:p w:rsidR="00B51E5B" w:rsidRPr="00B51E5B" w:rsidRDefault="00B51E5B" w:rsidP="00B51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E5B">
              <w:rPr>
                <w:rFonts w:ascii="Times New Roman" w:hAnsi="Times New Roman" w:cs="Times New Roman"/>
                <w:sz w:val="24"/>
                <w:szCs w:val="24"/>
              </w:rPr>
              <w:t>10/02/2023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B51E5B" w:rsidRPr="00B51E5B" w:rsidRDefault="00B51E5B" w:rsidP="00B51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1E5B">
              <w:rPr>
                <w:rFonts w:ascii="Times New Roman" w:hAnsi="Times New Roman" w:cs="Times New Roman"/>
                <w:sz w:val="24"/>
                <w:szCs w:val="24"/>
              </w:rPr>
              <w:t>Ora</w:t>
            </w:r>
            <w:proofErr w:type="spellEnd"/>
            <w:r w:rsidRPr="00B51E5B">
              <w:rPr>
                <w:rFonts w:ascii="Times New Roman" w:hAnsi="Times New Roman" w:cs="Times New Roman"/>
                <w:sz w:val="24"/>
                <w:szCs w:val="24"/>
              </w:rPr>
              <w:t xml:space="preserve"> 10,00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51E5B" w:rsidRPr="00B51E5B" w:rsidRDefault="00B51E5B" w:rsidP="00B51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E5B">
              <w:rPr>
                <w:rFonts w:ascii="Times New Roman" w:hAnsi="Times New Roman" w:cs="Times New Roman"/>
                <w:sz w:val="24"/>
                <w:szCs w:val="24"/>
              </w:rPr>
              <w:t>B 21</w:t>
            </w:r>
          </w:p>
        </w:tc>
        <w:tc>
          <w:tcPr>
            <w:tcW w:w="3686" w:type="dxa"/>
            <w:shd w:val="clear" w:color="auto" w:fill="auto"/>
            <w:noWrap/>
            <w:vAlign w:val="center"/>
          </w:tcPr>
          <w:p w:rsidR="00B51E5B" w:rsidRPr="00B51E5B" w:rsidRDefault="00B51E5B" w:rsidP="00B51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E5B">
              <w:rPr>
                <w:rFonts w:ascii="Times New Roman" w:hAnsi="Times New Roman" w:cs="Times New Roman"/>
                <w:sz w:val="24"/>
                <w:szCs w:val="24"/>
              </w:rPr>
              <w:t xml:space="preserve">Conf. </w:t>
            </w:r>
            <w:proofErr w:type="spellStart"/>
            <w:r w:rsidRPr="00B51E5B">
              <w:rPr>
                <w:rFonts w:ascii="Times New Roman" w:hAnsi="Times New Roman" w:cs="Times New Roman"/>
                <w:sz w:val="24"/>
                <w:szCs w:val="24"/>
              </w:rPr>
              <w:t>univ.</w:t>
            </w:r>
            <w:proofErr w:type="spellEnd"/>
            <w:r w:rsidRPr="00B51E5B">
              <w:rPr>
                <w:rFonts w:ascii="Times New Roman" w:hAnsi="Times New Roman" w:cs="Times New Roman"/>
                <w:sz w:val="24"/>
                <w:szCs w:val="24"/>
              </w:rPr>
              <w:t xml:space="preserve"> dr. Adrian </w:t>
            </w:r>
            <w:proofErr w:type="spellStart"/>
            <w:r w:rsidRPr="00B51E5B">
              <w:rPr>
                <w:rFonts w:ascii="Times New Roman" w:hAnsi="Times New Roman" w:cs="Times New Roman"/>
                <w:sz w:val="24"/>
                <w:szCs w:val="24"/>
              </w:rPr>
              <w:t>Sămărescu</w:t>
            </w:r>
            <w:proofErr w:type="spellEnd"/>
          </w:p>
        </w:tc>
      </w:tr>
      <w:tr w:rsidR="00B51E5B" w:rsidRPr="00B332D5" w:rsidTr="00B51E5B">
        <w:trPr>
          <w:trHeight w:val="502"/>
        </w:trPr>
        <w:tc>
          <w:tcPr>
            <w:tcW w:w="1271" w:type="dxa"/>
            <w:shd w:val="clear" w:color="auto" w:fill="auto"/>
            <w:vAlign w:val="center"/>
          </w:tcPr>
          <w:p w:rsidR="00B51E5B" w:rsidRPr="00B51E5B" w:rsidRDefault="00B51E5B" w:rsidP="00B51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E5B">
              <w:rPr>
                <w:rFonts w:ascii="Times New Roman" w:hAnsi="Times New Roman" w:cs="Times New Roman"/>
                <w:sz w:val="24"/>
                <w:szCs w:val="24"/>
              </w:rPr>
              <w:t>RF I</w:t>
            </w:r>
          </w:p>
        </w:tc>
        <w:tc>
          <w:tcPr>
            <w:tcW w:w="3270" w:type="dxa"/>
            <w:shd w:val="clear" w:color="auto" w:fill="auto"/>
            <w:vAlign w:val="center"/>
          </w:tcPr>
          <w:p w:rsidR="00B51E5B" w:rsidRPr="00B51E5B" w:rsidRDefault="00B51E5B" w:rsidP="00B51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1E5B">
              <w:rPr>
                <w:rFonts w:ascii="Times New Roman" w:hAnsi="Times New Roman" w:cs="Times New Roman"/>
                <w:sz w:val="24"/>
                <w:szCs w:val="24"/>
              </w:rPr>
              <w:t>Literatură</w:t>
            </w:r>
            <w:proofErr w:type="spellEnd"/>
            <w:r w:rsidRPr="00B51E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1E5B">
              <w:rPr>
                <w:rFonts w:ascii="Times New Roman" w:hAnsi="Times New Roman" w:cs="Times New Roman"/>
                <w:sz w:val="24"/>
                <w:szCs w:val="24"/>
              </w:rPr>
              <w:t>română</w:t>
            </w:r>
            <w:proofErr w:type="spellEnd"/>
            <w:r w:rsidRPr="00B51E5B">
              <w:rPr>
                <w:rFonts w:ascii="Times New Roman" w:hAnsi="Times New Roman" w:cs="Times New Roman"/>
                <w:sz w:val="24"/>
                <w:szCs w:val="24"/>
              </w:rPr>
              <w:t xml:space="preserve"> (E)</w:t>
            </w:r>
          </w:p>
        </w:tc>
        <w:tc>
          <w:tcPr>
            <w:tcW w:w="2376" w:type="dxa"/>
            <w:shd w:val="clear" w:color="auto" w:fill="auto"/>
            <w:vAlign w:val="center"/>
          </w:tcPr>
          <w:p w:rsidR="00B51E5B" w:rsidRPr="00B51E5B" w:rsidRDefault="00B51E5B" w:rsidP="00B51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E5B">
              <w:rPr>
                <w:rFonts w:ascii="Times New Roman" w:hAnsi="Times New Roman" w:cs="Times New Roman"/>
                <w:sz w:val="24"/>
                <w:szCs w:val="24"/>
              </w:rPr>
              <w:t>03/02/2023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B51E5B" w:rsidRPr="00B51E5B" w:rsidRDefault="00B51E5B" w:rsidP="00B51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1E5B">
              <w:rPr>
                <w:rFonts w:ascii="Times New Roman" w:hAnsi="Times New Roman" w:cs="Times New Roman"/>
                <w:sz w:val="24"/>
                <w:szCs w:val="24"/>
              </w:rPr>
              <w:t>Ora</w:t>
            </w:r>
            <w:proofErr w:type="spellEnd"/>
            <w:r w:rsidRPr="00B51E5B">
              <w:rPr>
                <w:rFonts w:ascii="Times New Roman" w:hAnsi="Times New Roman" w:cs="Times New Roman"/>
                <w:sz w:val="24"/>
                <w:szCs w:val="24"/>
              </w:rPr>
              <w:t xml:space="preserve"> 12,00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51E5B" w:rsidRPr="00B51E5B" w:rsidRDefault="00B51E5B" w:rsidP="00B51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E5B">
              <w:rPr>
                <w:rFonts w:ascii="Times New Roman" w:hAnsi="Times New Roman" w:cs="Times New Roman"/>
                <w:sz w:val="24"/>
                <w:szCs w:val="24"/>
              </w:rPr>
              <w:t>B 21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B51E5B" w:rsidRPr="00B51E5B" w:rsidRDefault="00B51E5B" w:rsidP="00B51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E5B">
              <w:rPr>
                <w:rFonts w:ascii="Times New Roman" w:hAnsi="Times New Roman" w:cs="Times New Roman"/>
                <w:sz w:val="24"/>
                <w:szCs w:val="24"/>
              </w:rPr>
              <w:t xml:space="preserve">Conf. </w:t>
            </w:r>
            <w:proofErr w:type="spellStart"/>
            <w:r w:rsidRPr="00B51E5B">
              <w:rPr>
                <w:rFonts w:ascii="Times New Roman" w:hAnsi="Times New Roman" w:cs="Times New Roman"/>
                <w:sz w:val="24"/>
                <w:szCs w:val="24"/>
              </w:rPr>
              <w:t>univ.</w:t>
            </w:r>
            <w:proofErr w:type="spellEnd"/>
            <w:r w:rsidRPr="00B51E5B">
              <w:rPr>
                <w:rFonts w:ascii="Times New Roman" w:hAnsi="Times New Roman" w:cs="Times New Roman"/>
                <w:sz w:val="24"/>
                <w:szCs w:val="24"/>
              </w:rPr>
              <w:t xml:space="preserve"> dr. </w:t>
            </w:r>
            <w:proofErr w:type="spellStart"/>
            <w:r w:rsidRPr="00B51E5B">
              <w:rPr>
                <w:rFonts w:ascii="Times New Roman" w:hAnsi="Times New Roman" w:cs="Times New Roman"/>
                <w:sz w:val="24"/>
                <w:szCs w:val="24"/>
              </w:rPr>
              <w:t>Lavinia</w:t>
            </w:r>
            <w:proofErr w:type="spellEnd"/>
            <w:r w:rsidRPr="00B51E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1E5B">
              <w:rPr>
                <w:rFonts w:ascii="Times New Roman" w:hAnsi="Times New Roman" w:cs="Times New Roman"/>
                <w:sz w:val="24"/>
                <w:szCs w:val="24"/>
              </w:rPr>
              <w:t>Bănică</w:t>
            </w:r>
            <w:proofErr w:type="spellEnd"/>
          </w:p>
        </w:tc>
      </w:tr>
      <w:tr w:rsidR="00B51E5B" w:rsidRPr="00B332D5" w:rsidTr="00B51E5B">
        <w:trPr>
          <w:trHeight w:val="502"/>
        </w:trPr>
        <w:tc>
          <w:tcPr>
            <w:tcW w:w="1271" w:type="dxa"/>
            <w:shd w:val="clear" w:color="auto" w:fill="auto"/>
            <w:vAlign w:val="center"/>
          </w:tcPr>
          <w:p w:rsidR="00B51E5B" w:rsidRPr="00B51E5B" w:rsidRDefault="00B51E5B" w:rsidP="00B51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E5B">
              <w:rPr>
                <w:rFonts w:ascii="Times New Roman" w:hAnsi="Times New Roman" w:cs="Times New Roman"/>
                <w:sz w:val="24"/>
                <w:szCs w:val="24"/>
              </w:rPr>
              <w:t>RF I</w:t>
            </w:r>
          </w:p>
        </w:tc>
        <w:tc>
          <w:tcPr>
            <w:tcW w:w="3270" w:type="dxa"/>
            <w:shd w:val="clear" w:color="auto" w:fill="auto"/>
            <w:vAlign w:val="center"/>
          </w:tcPr>
          <w:p w:rsidR="00B51E5B" w:rsidRPr="00B51E5B" w:rsidRDefault="00B51E5B" w:rsidP="00B51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1E5B">
              <w:rPr>
                <w:rFonts w:ascii="Times New Roman" w:hAnsi="Times New Roman" w:cs="Times New Roman"/>
                <w:sz w:val="24"/>
                <w:szCs w:val="24"/>
              </w:rPr>
              <w:t>Limba</w:t>
            </w:r>
            <w:proofErr w:type="spellEnd"/>
            <w:r w:rsidRPr="00B51E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1E5B">
              <w:rPr>
                <w:rFonts w:ascii="Times New Roman" w:hAnsi="Times New Roman" w:cs="Times New Roman"/>
                <w:sz w:val="24"/>
                <w:szCs w:val="24"/>
              </w:rPr>
              <w:t>română</w:t>
            </w:r>
            <w:proofErr w:type="spellEnd"/>
            <w:r w:rsidRPr="00B51E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1E5B">
              <w:rPr>
                <w:rFonts w:ascii="Times New Roman" w:hAnsi="Times New Roman" w:cs="Times New Roman"/>
                <w:sz w:val="24"/>
                <w:szCs w:val="24"/>
              </w:rPr>
              <w:t>contemporană</w:t>
            </w:r>
            <w:proofErr w:type="spellEnd"/>
            <w:r w:rsidRPr="00B51E5B">
              <w:rPr>
                <w:rFonts w:ascii="Times New Roman" w:hAnsi="Times New Roman" w:cs="Times New Roman"/>
                <w:sz w:val="24"/>
                <w:szCs w:val="24"/>
              </w:rPr>
              <w:t xml:space="preserve"> (E)</w:t>
            </w:r>
          </w:p>
        </w:tc>
        <w:tc>
          <w:tcPr>
            <w:tcW w:w="2376" w:type="dxa"/>
            <w:shd w:val="clear" w:color="auto" w:fill="auto"/>
            <w:vAlign w:val="center"/>
          </w:tcPr>
          <w:p w:rsidR="00B51E5B" w:rsidRPr="00B51E5B" w:rsidRDefault="00B51E5B" w:rsidP="00B51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E5B">
              <w:rPr>
                <w:rFonts w:ascii="Times New Roman" w:hAnsi="Times New Roman" w:cs="Times New Roman"/>
                <w:sz w:val="24"/>
                <w:szCs w:val="24"/>
              </w:rPr>
              <w:t>13/02/2023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B51E5B" w:rsidRPr="00B51E5B" w:rsidRDefault="00B51E5B" w:rsidP="00B51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1E5B">
              <w:rPr>
                <w:rFonts w:ascii="Times New Roman" w:hAnsi="Times New Roman" w:cs="Times New Roman"/>
                <w:sz w:val="24"/>
                <w:szCs w:val="24"/>
              </w:rPr>
              <w:t>Ora</w:t>
            </w:r>
            <w:proofErr w:type="spellEnd"/>
            <w:r w:rsidRPr="00B51E5B">
              <w:rPr>
                <w:rFonts w:ascii="Times New Roman" w:hAnsi="Times New Roman" w:cs="Times New Roman"/>
                <w:sz w:val="24"/>
                <w:szCs w:val="24"/>
              </w:rPr>
              <w:t xml:space="preserve"> 10,00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51E5B" w:rsidRPr="00B51E5B" w:rsidRDefault="00B51E5B" w:rsidP="00B51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E5B">
              <w:rPr>
                <w:rFonts w:ascii="Times New Roman" w:hAnsi="Times New Roman" w:cs="Times New Roman"/>
                <w:sz w:val="24"/>
                <w:szCs w:val="24"/>
              </w:rPr>
              <w:t>B 21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B51E5B" w:rsidRPr="00B51E5B" w:rsidRDefault="00B51E5B" w:rsidP="00B51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E5B">
              <w:rPr>
                <w:rFonts w:ascii="Times New Roman" w:hAnsi="Times New Roman" w:cs="Times New Roman"/>
                <w:sz w:val="24"/>
                <w:szCs w:val="24"/>
              </w:rPr>
              <w:t xml:space="preserve">Conf. </w:t>
            </w:r>
            <w:proofErr w:type="spellStart"/>
            <w:r w:rsidRPr="00B51E5B">
              <w:rPr>
                <w:rFonts w:ascii="Times New Roman" w:hAnsi="Times New Roman" w:cs="Times New Roman"/>
                <w:sz w:val="24"/>
                <w:szCs w:val="24"/>
              </w:rPr>
              <w:t>univ.</w:t>
            </w:r>
            <w:proofErr w:type="spellEnd"/>
            <w:r w:rsidRPr="00B51E5B">
              <w:rPr>
                <w:rFonts w:ascii="Times New Roman" w:hAnsi="Times New Roman" w:cs="Times New Roman"/>
                <w:sz w:val="24"/>
                <w:szCs w:val="24"/>
              </w:rPr>
              <w:t xml:space="preserve"> dr. </w:t>
            </w:r>
            <w:proofErr w:type="spellStart"/>
            <w:r w:rsidRPr="00B51E5B">
              <w:rPr>
                <w:rFonts w:ascii="Times New Roman" w:hAnsi="Times New Roman" w:cs="Times New Roman"/>
                <w:sz w:val="24"/>
                <w:szCs w:val="24"/>
              </w:rPr>
              <w:t>habil</w:t>
            </w:r>
            <w:proofErr w:type="spellEnd"/>
            <w:r w:rsidRPr="00B51E5B">
              <w:rPr>
                <w:rFonts w:ascii="Times New Roman" w:hAnsi="Times New Roman" w:cs="Times New Roman"/>
                <w:sz w:val="24"/>
                <w:szCs w:val="24"/>
              </w:rPr>
              <w:t xml:space="preserve">. Liliana </w:t>
            </w:r>
            <w:proofErr w:type="spellStart"/>
            <w:r w:rsidRPr="00B51E5B">
              <w:rPr>
                <w:rFonts w:ascii="Times New Roman" w:hAnsi="Times New Roman" w:cs="Times New Roman"/>
                <w:sz w:val="24"/>
                <w:szCs w:val="24"/>
              </w:rPr>
              <w:t>Soare</w:t>
            </w:r>
            <w:proofErr w:type="spellEnd"/>
          </w:p>
        </w:tc>
      </w:tr>
      <w:tr w:rsidR="00B51E5B" w:rsidRPr="00B332D5" w:rsidTr="00B51E5B">
        <w:trPr>
          <w:trHeight w:val="502"/>
        </w:trPr>
        <w:tc>
          <w:tcPr>
            <w:tcW w:w="1271" w:type="dxa"/>
            <w:shd w:val="clear" w:color="auto" w:fill="auto"/>
            <w:vAlign w:val="center"/>
          </w:tcPr>
          <w:p w:rsidR="00B51E5B" w:rsidRPr="00B51E5B" w:rsidRDefault="00B51E5B" w:rsidP="00B51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E5B">
              <w:rPr>
                <w:rFonts w:ascii="Times New Roman" w:hAnsi="Times New Roman" w:cs="Times New Roman"/>
                <w:sz w:val="24"/>
                <w:szCs w:val="24"/>
              </w:rPr>
              <w:t>RF I</w:t>
            </w:r>
          </w:p>
        </w:tc>
        <w:tc>
          <w:tcPr>
            <w:tcW w:w="3270" w:type="dxa"/>
            <w:shd w:val="clear" w:color="auto" w:fill="auto"/>
            <w:vAlign w:val="center"/>
          </w:tcPr>
          <w:p w:rsidR="00B51E5B" w:rsidRPr="00B51E5B" w:rsidRDefault="00B51E5B" w:rsidP="00B51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1E5B">
              <w:rPr>
                <w:rFonts w:ascii="Times New Roman" w:hAnsi="Times New Roman" w:cs="Times New Roman"/>
                <w:sz w:val="24"/>
                <w:szCs w:val="24"/>
              </w:rPr>
              <w:t>Istoria</w:t>
            </w:r>
            <w:proofErr w:type="spellEnd"/>
            <w:r w:rsidRPr="00B51E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1E5B">
              <w:rPr>
                <w:rFonts w:ascii="Times New Roman" w:hAnsi="Times New Roman" w:cs="Times New Roman"/>
                <w:sz w:val="24"/>
                <w:szCs w:val="24"/>
              </w:rPr>
              <w:t>literaturii</w:t>
            </w:r>
            <w:proofErr w:type="spellEnd"/>
            <w:r w:rsidRPr="00B51E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1E5B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B51E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1E5B">
              <w:rPr>
                <w:rFonts w:ascii="Times New Roman" w:hAnsi="Times New Roman" w:cs="Times New Roman"/>
                <w:sz w:val="24"/>
                <w:szCs w:val="24"/>
              </w:rPr>
              <w:t>civilizaţiei</w:t>
            </w:r>
            <w:proofErr w:type="spellEnd"/>
            <w:r w:rsidRPr="00B51E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1E5B">
              <w:rPr>
                <w:rFonts w:ascii="Times New Roman" w:hAnsi="Times New Roman" w:cs="Times New Roman"/>
                <w:sz w:val="24"/>
                <w:szCs w:val="24"/>
              </w:rPr>
              <w:t>franceze</w:t>
            </w:r>
            <w:proofErr w:type="spellEnd"/>
            <w:r w:rsidRPr="00B51E5B">
              <w:rPr>
                <w:rFonts w:ascii="Times New Roman" w:hAnsi="Times New Roman" w:cs="Times New Roman"/>
                <w:sz w:val="24"/>
                <w:szCs w:val="24"/>
              </w:rPr>
              <w:t xml:space="preserve"> (E)</w:t>
            </w:r>
          </w:p>
        </w:tc>
        <w:tc>
          <w:tcPr>
            <w:tcW w:w="2376" w:type="dxa"/>
            <w:shd w:val="clear" w:color="auto" w:fill="auto"/>
            <w:vAlign w:val="center"/>
          </w:tcPr>
          <w:p w:rsidR="00B51E5B" w:rsidRPr="00B51E5B" w:rsidRDefault="00B51E5B" w:rsidP="00B51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E5B">
              <w:rPr>
                <w:rFonts w:ascii="Times New Roman" w:hAnsi="Times New Roman" w:cs="Times New Roman"/>
                <w:sz w:val="24"/>
                <w:szCs w:val="24"/>
              </w:rPr>
              <w:t>27/01/2023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B51E5B" w:rsidRPr="00B51E5B" w:rsidRDefault="00B51E5B" w:rsidP="00B51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1E5B">
              <w:rPr>
                <w:rFonts w:ascii="Times New Roman" w:hAnsi="Times New Roman" w:cs="Times New Roman"/>
                <w:sz w:val="24"/>
                <w:szCs w:val="24"/>
              </w:rPr>
              <w:t>Ora</w:t>
            </w:r>
            <w:proofErr w:type="spellEnd"/>
            <w:r w:rsidRPr="00B51E5B">
              <w:rPr>
                <w:rFonts w:ascii="Times New Roman" w:hAnsi="Times New Roman" w:cs="Times New Roman"/>
                <w:sz w:val="24"/>
                <w:szCs w:val="24"/>
              </w:rPr>
              <w:t xml:space="preserve"> 10,00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51E5B" w:rsidRPr="00B51E5B" w:rsidRDefault="00B51E5B" w:rsidP="00B51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E5B">
              <w:rPr>
                <w:rFonts w:ascii="Times New Roman" w:hAnsi="Times New Roman" w:cs="Times New Roman"/>
                <w:sz w:val="24"/>
                <w:szCs w:val="24"/>
              </w:rPr>
              <w:t>B 3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B51E5B" w:rsidRPr="00B51E5B" w:rsidRDefault="00B51E5B" w:rsidP="00B51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E5B">
              <w:rPr>
                <w:rFonts w:ascii="Times New Roman" w:hAnsi="Times New Roman" w:cs="Times New Roman"/>
                <w:sz w:val="24"/>
                <w:szCs w:val="24"/>
              </w:rPr>
              <w:t xml:space="preserve">Conf. </w:t>
            </w:r>
            <w:proofErr w:type="spellStart"/>
            <w:r w:rsidRPr="00B51E5B">
              <w:rPr>
                <w:rFonts w:ascii="Times New Roman" w:hAnsi="Times New Roman" w:cs="Times New Roman"/>
                <w:sz w:val="24"/>
                <w:szCs w:val="24"/>
              </w:rPr>
              <w:t>univ.</w:t>
            </w:r>
            <w:proofErr w:type="spellEnd"/>
            <w:r w:rsidRPr="00B51E5B">
              <w:rPr>
                <w:rFonts w:ascii="Times New Roman" w:hAnsi="Times New Roman" w:cs="Times New Roman"/>
                <w:sz w:val="24"/>
                <w:szCs w:val="24"/>
              </w:rPr>
              <w:t xml:space="preserve"> dr. </w:t>
            </w:r>
            <w:proofErr w:type="spellStart"/>
            <w:r w:rsidRPr="00B51E5B">
              <w:rPr>
                <w:rFonts w:ascii="Times New Roman" w:hAnsi="Times New Roman" w:cs="Times New Roman"/>
                <w:sz w:val="24"/>
                <w:szCs w:val="24"/>
              </w:rPr>
              <w:t>habil</w:t>
            </w:r>
            <w:proofErr w:type="spellEnd"/>
            <w:r w:rsidRPr="00B51E5B">
              <w:rPr>
                <w:rFonts w:ascii="Times New Roman" w:hAnsi="Times New Roman" w:cs="Times New Roman"/>
                <w:sz w:val="24"/>
                <w:szCs w:val="24"/>
              </w:rPr>
              <w:t xml:space="preserve">. Diana </w:t>
            </w:r>
            <w:proofErr w:type="spellStart"/>
            <w:r w:rsidRPr="00B51E5B">
              <w:rPr>
                <w:rFonts w:ascii="Times New Roman" w:hAnsi="Times New Roman" w:cs="Times New Roman"/>
                <w:sz w:val="24"/>
                <w:szCs w:val="24"/>
              </w:rPr>
              <w:t>Lefter</w:t>
            </w:r>
            <w:proofErr w:type="spellEnd"/>
            <w:r w:rsidRPr="00B51E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1E5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Lect. </w:t>
            </w:r>
            <w:proofErr w:type="spellStart"/>
            <w:r w:rsidRPr="00B51E5B">
              <w:rPr>
                <w:rFonts w:ascii="Times New Roman" w:hAnsi="Times New Roman" w:cs="Times New Roman"/>
                <w:sz w:val="24"/>
                <w:szCs w:val="24"/>
              </w:rPr>
              <w:t>univ.</w:t>
            </w:r>
            <w:proofErr w:type="spellEnd"/>
            <w:r w:rsidRPr="00B51E5B">
              <w:rPr>
                <w:rFonts w:ascii="Times New Roman" w:hAnsi="Times New Roman" w:cs="Times New Roman"/>
                <w:sz w:val="24"/>
                <w:szCs w:val="24"/>
              </w:rPr>
              <w:t xml:space="preserve"> dr. Adriana Apostol</w:t>
            </w:r>
          </w:p>
        </w:tc>
      </w:tr>
      <w:tr w:rsidR="00B51E5B" w:rsidRPr="00B332D5" w:rsidTr="00B51E5B">
        <w:trPr>
          <w:trHeight w:val="502"/>
        </w:trPr>
        <w:tc>
          <w:tcPr>
            <w:tcW w:w="1271" w:type="dxa"/>
            <w:shd w:val="clear" w:color="auto" w:fill="auto"/>
            <w:vAlign w:val="center"/>
          </w:tcPr>
          <w:p w:rsidR="00B51E5B" w:rsidRPr="00B51E5B" w:rsidRDefault="00B51E5B" w:rsidP="00B51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E5B">
              <w:rPr>
                <w:rFonts w:ascii="Times New Roman" w:hAnsi="Times New Roman" w:cs="Times New Roman"/>
                <w:sz w:val="24"/>
                <w:szCs w:val="24"/>
              </w:rPr>
              <w:t>RF I</w:t>
            </w:r>
          </w:p>
        </w:tc>
        <w:tc>
          <w:tcPr>
            <w:tcW w:w="3270" w:type="dxa"/>
            <w:shd w:val="clear" w:color="auto" w:fill="auto"/>
            <w:vAlign w:val="center"/>
          </w:tcPr>
          <w:p w:rsidR="00B51E5B" w:rsidRPr="00B51E5B" w:rsidRDefault="00B51E5B" w:rsidP="00B51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1E5B">
              <w:rPr>
                <w:rFonts w:ascii="Times New Roman" w:hAnsi="Times New Roman" w:cs="Times New Roman"/>
                <w:sz w:val="24"/>
                <w:szCs w:val="24"/>
              </w:rPr>
              <w:t>Limba</w:t>
            </w:r>
            <w:proofErr w:type="spellEnd"/>
            <w:r w:rsidRPr="00B51E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1E5B">
              <w:rPr>
                <w:rFonts w:ascii="Times New Roman" w:hAnsi="Times New Roman" w:cs="Times New Roman"/>
                <w:sz w:val="24"/>
                <w:szCs w:val="24"/>
              </w:rPr>
              <w:t>franceză</w:t>
            </w:r>
            <w:proofErr w:type="spellEnd"/>
            <w:r w:rsidRPr="00B51E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1E5B">
              <w:rPr>
                <w:rFonts w:ascii="Times New Roman" w:hAnsi="Times New Roman" w:cs="Times New Roman"/>
                <w:sz w:val="24"/>
                <w:szCs w:val="24"/>
              </w:rPr>
              <w:t>contemporană</w:t>
            </w:r>
            <w:proofErr w:type="spellEnd"/>
            <w:r w:rsidRPr="00B51E5B">
              <w:rPr>
                <w:rFonts w:ascii="Times New Roman" w:hAnsi="Times New Roman" w:cs="Times New Roman"/>
                <w:sz w:val="24"/>
                <w:szCs w:val="24"/>
              </w:rPr>
              <w:t xml:space="preserve"> (E)</w:t>
            </w:r>
          </w:p>
        </w:tc>
        <w:tc>
          <w:tcPr>
            <w:tcW w:w="2376" w:type="dxa"/>
            <w:shd w:val="clear" w:color="auto" w:fill="auto"/>
            <w:vAlign w:val="center"/>
          </w:tcPr>
          <w:p w:rsidR="00B51E5B" w:rsidRPr="00B51E5B" w:rsidRDefault="00B51E5B" w:rsidP="00B51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E5B">
              <w:rPr>
                <w:rFonts w:ascii="Times New Roman" w:hAnsi="Times New Roman" w:cs="Times New Roman"/>
                <w:sz w:val="24"/>
                <w:szCs w:val="24"/>
              </w:rPr>
              <w:t>25/01/2023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B51E5B" w:rsidRPr="00B51E5B" w:rsidRDefault="00B51E5B" w:rsidP="00B51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1E5B">
              <w:rPr>
                <w:rFonts w:ascii="Times New Roman" w:hAnsi="Times New Roman" w:cs="Times New Roman"/>
                <w:sz w:val="24"/>
                <w:szCs w:val="24"/>
              </w:rPr>
              <w:t>Ora</w:t>
            </w:r>
            <w:proofErr w:type="spellEnd"/>
            <w:r w:rsidRPr="00B51E5B">
              <w:rPr>
                <w:rFonts w:ascii="Times New Roman" w:hAnsi="Times New Roman" w:cs="Times New Roman"/>
                <w:sz w:val="24"/>
                <w:szCs w:val="24"/>
              </w:rPr>
              <w:t xml:space="preserve"> 10,00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51E5B" w:rsidRPr="00B51E5B" w:rsidRDefault="00B51E5B" w:rsidP="00B51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E5B">
              <w:rPr>
                <w:rFonts w:ascii="Times New Roman" w:hAnsi="Times New Roman" w:cs="Times New Roman"/>
                <w:sz w:val="24"/>
                <w:szCs w:val="24"/>
              </w:rPr>
              <w:t>B 28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B51E5B" w:rsidRPr="00B51E5B" w:rsidRDefault="00B51E5B" w:rsidP="00B51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E5B">
              <w:rPr>
                <w:rFonts w:ascii="Times New Roman" w:hAnsi="Times New Roman" w:cs="Times New Roman"/>
                <w:sz w:val="24"/>
                <w:szCs w:val="24"/>
              </w:rPr>
              <w:t xml:space="preserve">Conf. </w:t>
            </w:r>
            <w:proofErr w:type="spellStart"/>
            <w:r w:rsidRPr="00B51E5B">
              <w:rPr>
                <w:rFonts w:ascii="Times New Roman" w:hAnsi="Times New Roman" w:cs="Times New Roman"/>
                <w:sz w:val="24"/>
                <w:szCs w:val="24"/>
              </w:rPr>
              <w:t>univ.</w:t>
            </w:r>
            <w:proofErr w:type="spellEnd"/>
            <w:r w:rsidRPr="00B51E5B">
              <w:rPr>
                <w:rFonts w:ascii="Times New Roman" w:hAnsi="Times New Roman" w:cs="Times New Roman"/>
                <w:sz w:val="24"/>
                <w:szCs w:val="24"/>
              </w:rPr>
              <w:t xml:space="preserve"> dr. </w:t>
            </w:r>
            <w:proofErr w:type="spellStart"/>
            <w:r w:rsidRPr="00B51E5B">
              <w:rPr>
                <w:rFonts w:ascii="Times New Roman" w:hAnsi="Times New Roman" w:cs="Times New Roman"/>
                <w:sz w:val="24"/>
                <w:szCs w:val="24"/>
              </w:rPr>
              <w:t>Mihaela</w:t>
            </w:r>
            <w:proofErr w:type="spellEnd"/>
            <w:r w:rsidRPr="00B51E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1E5B">
              <w:rPr>
                <w:rFonts w:ascii="Times New Roman" w:hAnsi="Times New Roman" w:cs="Times New Roman"/>
                <w:sz w:val="24"/>
                <w:szCs w:val="24"/>
              </w:rPr>
              <w:t>Mitu</w:t>
            </w:r>
            <w:proofErr w:type="spellEnd"/>
          </w:p>
        </w:tc>
      </w:tr>
      <w:tr w:rsidR="00B51E5B" w:rsidRPr="00B332D5" w:rsidTr="00B51E5B">
        <w:trPr>
          <w:trHeight w:val="502"/>
        </w:trPr>
        <w:tc>
          <w:tcPr>
            <w:tcW w:w="1271" w:type="dxa"/>
            <w:shd w:val="clear" w:color="auto" w:fill="auto"/>
            <w:vAlign w:val="center"/>
          </w:tcPr>
          <w:p w:rsidR="00B51E5B" w:rsidRPr="00B51E5B" w:rsidRDefault="00B51E5B" w:rsidP="00B51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E5B">
              <w:rPr>
                <w:rFonts w:ascii="Times New Roman" w:hAnsi="Times New Roman" w:cs="Times New Roman"/>
                <w:sz w:val="24"/>
                <w:szCs w:val="24"/>
              </w:rPr>
              <w:t>RF I</w:t>
            </w:r>
          </w:p>
        </w:tc>
        <w:tc>
          <w:tcPr>
            <w:tcW w:w="3270" w:type="dxa"/>
            <w:shd w:val="clear" w:color="auto" w:fill="auto"/>
            <w:vAlign w:val="center"/>
          </w:tcPr>
          <w:p w:rsidR="00B51E5B" w:rsidRPr="00B51E5B" w:rsidRDefault="00B51E5B" w:rsidP="00B51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1E5B">
              <w:rPr>
                <w:rFonts w:ascii="Times New Roman" w:hAnsi="Times New Roman" w:cs="Times New Roman"/>
                <w:sz w:val="24"/>
                <w:szCs w:val="24"/>
              </w:rPr>
              <w:t>Psihologie</w:t>
            </w:r>
            <w:proofErr w:type="spellEnd"/>
            <w:r w:rsidRPr="00B51E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1E5B">
              <w:rPr>
                <w:rFonts w:ascii="Times New Roman" w:hAnsi="Times New Roman" w:cs="Times New Roman"/>
                <w:sz w:val="24"/>
                <w:szCs w:val="24"/>
              </w:rPr>
              <w:t>educației</w:t>
            </w:r>
            <w:proofErr w:type="spellEnd"/>
          </w:p>
        </w:tc>
        <w:tc>
          <w:tcPr>
            <w:tcW w:w="2376" w:type="dxa"/>
            <w:shd w:val="clear" w:color="auto" w:fill="auto"/>
            <w:vAlign w:val="center"/>
          </w:tcPr>
          <w:p w:rsidR="00B51E5B" w:rsidRPr="00B51E5B" w:rsidRDefault="00B51E5B" w:rsidP="00B51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E5B">
              <w:rPr>
                <w:rFonts w:ascii="Times New Roman" w:hAnsi="Times New Roman" w:cs="Times New Roman"/>
                <w:sz w:val="24"/>
                <w:szCs w:val="24"/>
              </w:rPr>
              <w:t>08/02/2023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B51E5B" w:rsidRPr="00B51E5B" w:rsidRDefault="00B51E5B" w:rsidP="00B51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1E5B">
              <w:rPr>
                <w:rFonts w:ascii="Times New Roman" w:hAnsi="Times New Roman" w:cs="Times New Roman"/>
                <w:sz w:val="24"/>
                <w:szCs w:val="24"/>
              </w:rPr>
              <w:t>Ora</w:t>
            </w:r>
            <w:proofErr w:type="spellEnd"/>
            <w:r w:rsidRPr="00B51E5B">
              <w:rPr>
                <w:rFonts w:ascii="Times New Roman" w:hAnsi="Times New Roman" w:cs="Times New Roman"/>
                <w:sz w:val="24"/>
                <w:szCs w:val="24"/>
              </w:rPr>
              <w:t xml:space="preserve"> 10,00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51E5B" w:rsidRPr="00B51E5B" w:rsidRDefault="00B51E5B" w:rsidP="00B51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E5B">
              <w:rPr>
                <w:rFonts w:ascii="Times New Roman" w:hAnsi="Times New Roman" w:cs="Times New Roman"/>
                <w:sz w:val="24"/>
                <w:szCs w:val="24"/>
              </w:rPr>
              <w:t>B 21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B51E5B" w:rsidRPr="00B51E5B" w:rsidRDefault="00B51E5B" w:rsidP="00B51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E5B">
              <w:rPr>
                <w:rFonts w:ascii="Times New Roman" w:hAnsi="Times New Roman" w:cs="Times New Roman"/>
                <w:sz w:val="24"/>
                <w:szCs w:val="24"/>
              </w:rPr>
              <w:t xml:space="preserve">Lect. </w:t>
            </w:r>
            <w:proofErr w:type="spellStart"/>
            <w:r w:rsidRPr="00B51E5B">
              <w:rPr>
                <w:rFonts w:ascii="Times New Roman" w:hAnsi="Times New Roman" w:cs="Times New Roman"/>
                <w:sz w:val="24"/>
                <w:szCs w:val="24"/>
              </w:rPr>
              <w:t>univ.</w:t>
            </w:r>
            <w:proofErr w:type="spellEnd"/>
            <w:r w:rsidRPr="00B51E5B">
              <w:rPr>
                <w:rFonts w:ascii="Times New Roman" w:hAnsi="Times New Roman" w:cs="Times New Roman"/>
                <w:sz w:val="24"/>
                <w:szCs w:val="24"/>
              </w:rPr>
              <w:t xml:space="preserve"> dr. Georgiana </w:t>
            </w:r>
            <w:proofErr w:type="spellStart"/>
            <w:r w:rsidRPr="00B51E5B">
              <w:rPr>
                <w:rFonts w:ascii="Times New Roman" w:hAnsi="Times New Roman" w:cs="Times New Roman"/>
                <w:sz w:val="24"/>
                <w:szCs w:val="24"/>
              </w:rPr>
              <w:t>Dumitru</w:t>
            </w:r>
            <w:proofErr w:type="spellEnd"/>
            <w:r w:rsidRPr="00B51E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5C21B1" w:rsidRPr="002D2F28" w:rsidRDefault="005C21B1">
      <w:pPr>
        <w:rPr>
          <w:rFonts w:ascii="Times New Roman" w:hAnsi="Times New Roman" w:cs="Times New Roman"/>
        </w:rPr>
      </w:pPr>
    </w:p>
    <w:sectPr w:rsidR="005C21B1" w:rsidRPr="002D2F28" w:rsidSect="000B66F1">
      <w:pgSz w:w="16838" w:h="11906" w:orient="landscape"/>
      <w:pgMar w:top="851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BE7"/>
    <w:rsid w:val="00001AC1"/>
    <w:rsid w:val="00006A3C"/>
    <w:rsid w:val="00050672"/>
    <w:rsid w:val="00071101"/>
    <w:rsid w:val="00083EF7"/>
    <w:rsid w:val="0008629F"/>
    <w:rsid w:val="000A0AA6"/>
    <w:rsid w:val="000B2E39"/>
    <w:rsid w:val="000B66F1"/>
    <w:rsid w:val="000D71CC"/>
    <w:rsid w:val="000D7C36"/>
    <w:rsid w:val="000F48BF"/>
    <w:rsid w:val="00101987"/>
    <w:rsid w:val="00102F21"/>
    <w:rsid w:val="001203CD"/>
    <w:rsid w:val="0012728C"/>
    <w:rsid w:val="00142C7B"/>
    <w:rsid w:val="00166BC9"/>
    <w:rsid w:val="0019413D"/>
    <w:rsid w:val="001A3535"/>
    <w:rsid w:val="001B3E07"/>
    <w:rsid w:val="001E0146"/>
    <w:rsid w:val="00200CBC"/>
    <w:rsid w:val="00224E6E"/>
    <w:rsid w:val="002366D2"/>
    <w:rsid w:val="00284C32"/>
    <w:rsid w:val="002B1CA5"/>
    <w:rsid w:val="002D2F28"/>
    <w:rsid w:val="002E0582"/>
    <w:rsid w:val="002E3E47"/>
    <w:rsid w:val="002E7E91"/>
    <w:rsid w:val="002F3550"/>
    <w:rsid w:val="003750B1"/>
    <w:rsid w:val="00380F2E"/>
    <w:rsid w:val="00386449"/>
    <w:rsid w:val="003A654C"/>
    <w:rsid w:val="003A6E9B"/>
    <w:rsid w:val="003D0699"/>
    <w:rsid w:val="00405BE5"/>
    <w:rsid w:val="004117E5"/>
    <w:rsid w:val="00432E09"/>
    <w:rsid w:val="004344ED"/>
    <w:rsid w:val="00464820"/>
    <w:rsid w:val="00471E98"/>
    <w:rsid w:val="004734AA"/>
    <w:rsid w:val="00481789"/>
    <w:rsid w:val="004B7783"/>
    <w:rsid w:val="004E42A2"/>
    <w:rsid w:val="004F60BF"/>
    <w:rsid w:val="00542FBE"/>
    <w:rsid w:val="0055164D"/>
    <w:rsid w:val="005805AC"/>
    <w:rsid w:val="00587101"/>
    <w:rsid w:val="00590D2A"/>
    <w:rsid w:val="005A0FF1"/>
    <w:rsid w:val="005B2E45"/>
    <w:rsid w:val="005C21B1"/>
    <w:rsid w:val="005D1240"/>
    <w:rsid w:val="005E4A51"/>
    <w:rsid w:val="0060135D"/>
    <w:rsid w:val="006222CC"/>
    <w:rsid w:val="00635A7B"/>
    <w:rsid w:val="00663380"/>
    <w:rsid w:val="006A72F3"/>
    <w:rsid w:val="006B456F"/>
    <w:rsid w:val="006B4BE3"/>
    <w:rsid w:val="006C1000"/>
    <w:rsid w:val="006C32F7"/>
    <w:rsid w:val="006C5A67"/>
    <w:rsid w:val="006C65A5"/>
    <w:rsid w:val="006E106F"/>
    <w:rsid w:val="006E481D"/>
    <w:rsid w:val="006F4EFB"/>
    <w:rsid w:val="006F5F72"/>
    <w:rsid w:val="0073587F"/>
    <w:rsid w:val="00764A8C"/>
    <w:rsid w:val="00783C38"/>
    <w:rsid w:val="0079154E"/>
    <w:rsid w:val="007B367E"/>
    <w:rsid w:val="007B6147"/>
    <w:rsid w:val="007F2182"/>
    <w:rsid w:val="00820CC1"/>
    <w:rsid w:val="008447A3"/>
    <w:rsid w:val="008449D9"/>
    <w:rsid w:val="00856F65"/>
    <w:rsid w:val="0086080B"/>
    <w:rsid w:val="0088597A"/>
    <w:rsid w:val="008C635E"/>
    <w:rsid w:val="008F0129"/>
    <w:rsid w:val="00906335"/>
    <w:rsid w:val="00926FD6"/>
    <w:rsid w:val="00936563"/>
    <w:rsid w:val="009452BC"/>
    <w:rsid w:val="0095035D"/>
    <w:rsid w:val="00950BFF"/>
    <w:rsid w:val="0095577F"/>
    <w:rsid w:val="00996CA8"/>
    <w:rsid w:val="009A36C9"/>
    <w:rsid w:val="009D4159"/>
    <w:rsid w:val="009E0CCE"/>
    <w:rsid w:val="009E5875"/>
    <w:rsid w:val="00A01829"/>
    <w:rsid w:val="00A43BE7"/>
    <w:rsid w:val="00A509A8"/>
    <w:rsid w:val="00A65B49"/>
    <w:rsid w:val="00A70857"/>
    <w:rsid w:val="00AE57AB"/>
    <w:rsid w:val="00B02A9E"/>
    <w:rsid w:val="00B1484B"/>
    <w:rsid w:val="00B160C8"/>
    <w:rsid w:val="00B332D5"/>
    <w:rsid w:val="00B35C14"/>
    <w:rsid w:val="00B35C67"/>
    <w:rsid w:val="00B363E7"/>
    <w:rsid w:val="00B41F40"/>
    <w:rsid w:val="00B42378"/>
    <w:rsid w:val="00B51E5B"/>
    <w:rsid w:val="00B55D22"/>
    <w:rsid w:val="00B65780"/>
    <w:rsid w:val="00B70072"/>
    <w:rsid w:val="00B83217"/>
    <w:rsid w:val="00BB5227"/>
    <w:rsid w:val="00BC07DE"/>
    <w:rsid w:val="00BF167F"/>
    <w:rsid w:val="00C07E52"/>
    <w:rsid w:val="00C21296"/>
    <w:rsid w:val="00C4331C"/>
    <w:rsid w:val="00C5137E"/>
    <w:rsid w:val="00C547B8"/>
    <w:rsid w:val="00C67841"/>
    <w:rsid w:val="00C83191"/>
    <w:rsid w:val="00C90201"/>
    <w:rsid w:val="00CB3279"/>
    <w:rsid w:val="00CC7DF4"/>
    <w:rsid w:val="00CD4CC8"/>
    <w:rsid w:val="00CE1947"/>
    <w:rsid w:val="00D15230"/>
    <w:rsid w:val="00D42924"/>
    <w:rsid w:val="00D465A9"/>
    <w:rsid w:val="00D740E6"/>
    <w:rsid w:val="00D8297C"/>
    <w:rsid w:val="00DB0A14"/>
    <w:rsid w:val="00DC6109"/>
    <w:rsid w:val="00DE021C"/>
    <w:rsid w:val="00E25F8B"/>
    <w:rsid w:val="00E37131"/>
    <w:rsid w:val="00E40A54"/>
    <w:rsid w:val="00E502E7"/>
    <w:rsid w:val="00E64C46"/>
    <w:rsid w:val="00E702C7"/>
    <w:rsid w:val="00EB4252"/>
    <w:rsid w:val="00ED10C2"/>
    <w:rsid w:val="00EE319D"/>
    <w:rsid w:val="00EF15DA"/>
    <w:rsid w:val="00EF4406"/>
    <w:rsid w:val="00EF4B8E"/>
    <w:rsid w:val="00F0089A"/>
    <w:rsid w:val="00F3020B"/>
    <w:rsid w:val="00FE128C"/>
    <w:rsid w:val="00FF3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640AD7"/>
  <w15:chartTrackingRefBased/>
  <w15:docId w15:val="{42336977-AFB7-4EEA-8656-AA0733798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02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02E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26F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 MIHAILA</dc:creator>
  <cp:keywords/>
  <dc:description/>
  <cp:lastModifiedBy>LILIANA MIHAILA</cp:lastModifiedBy>
  <cp:revision>5</cp:revision>
  <cp:lastPrinted>2022-05-19T06:18:00Z</cp:lastPrinted>
  <dcterms:created xsi:type="dcterms:W3CDTF">2023-01-19T09:44:00Z</dcterms:created>
  <dcterms:modified xsi:type="dcterms:W3CDTF">2023-01-19T09:45:00Z</dcterms:modified>
</cp:coreProperties>
</file>